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F9" w:rsidRDefault="00F037F9">
      <w:pPr>
        <w:pStyle w:val="Title"/>
      </w:pPr>
      <w:bookmarkStart w:id="0" w:name="_GoBack"/>
      <w:bookmarkEnd w:id="0"/>
      <w:r>
        <w:t>Bristol Kendall Fire Protection District</w:t>
      </w:r>
    </w:p>
    <w:p w:rsidR="00F037F9" w:rsidRDefault="001C2FEA">
      <w:pPr>
        <w:pStyle w:val="Subtitle"/>
      </w:pPr>
      <w:r>
        <w:t>Trustee’s Special Meeting Agenda</w:t>
      </w:r>
    </w:p>
    <w:p w:rsidR="0074077B" w:rsidRDefault="0074077B">
      <w:pPr>
        <w:pStyle w:val="Subtitle"/>
      </w:pPr>
      <w:r>
        <w:t>103 East Beaver Street</w:t>
      </w:r>
    </w:p>
    <w:p w:rsidR="0074077B" w:rsidRDefault="0074077B">
      <w:pPr>
        <w:pStyle w:val="Subtitle"/>
      </w:pPr>
      <w:r>
        <w:t>Yorkville, Il 60560</w:t>
      </w:r>
    </w:p>
    <w:p w:rsidR="00F037F9" w:rsidRDefault="005E4C33">
      <w:pPr>
        <w:pStyle w:val="Subtitle"/>
        <w:rPr>
          <w:bCs/>
        </w:rPr>
      </w:pPr>
      <w:r>
        <w:t>June 29,</w:t>
      </w:r>
      <w:r w:rsidR="00D05413">
        <w:t xml:space="preserve"> 20</w:t>
      </w:r>
      <w:r w:rsidR="00C14BD7">
        <w:t>2</w:t>
      </w:r>
      <w:r w:rsidR="00D440E6">
        <w:t>3</w:t>
      </w:r>
      <w:r w:rsidR="00F037F9">
        <w:t xml:space="preserve"> - </w:t>
      </w:r>
      <w:r w:rsidR="00FF3ADA">
        <w:rPr>
          <w:bCs/>
        </w:rPr>
        <w:t>5:0</w:t>
      </w:r>
      <w:r w:rsidR="00F037F9">
        <w:rPr>
          <w:bCs/>
        </w:rPr>
        <w:t>0 PM</w:t>
      </w:r>
    </w:p>
    <w:p w:rsidR="009F6817" w:rsidRDefault="009F6817">
      <w:pPr>
        <w:pStyle w:val="Subtitle"/>
        <w:rPr>
          <w:bCs/>
        </w:rPr>
      </w:pPr>
    </w:p>
    <w:p w:rsidR="009F6817" w:rsidRPr="009F6817" w:rsidRDefault="009F6817">
      <w:pPr>
        <w:spacing w:line="360" w:lineRule="auto"/>
        <w:rPr>
          <w:b/>
        </w:rPr>
      </w:pPr>
    </w:p>
    <w:p w:rsidR="00F037F9" w:rsidRDefault="00E37903">
      <w:pPr>
        <w:spacing w:line="360" w:lineRule="auto"/>
      </w:pPr>
      <w:r>
        <w:t>1.</w:t>
      </w:r>
      <w:r>
        <w:tab/>
      </w:r>
      <w:r w:rsidR="00F037F9">
        <w:t xml:space="preserve">Call meeting to order and determination of quorum. </w:t>
      </w:r>
      <w:r w:rsidR="005E4C33">
        <w:rPr>
          <w:sz w:val="16"/>
        </w:rPr>
        <w:t>Secretary Dr. Gary Schlapp</w:t>
      </w:r>
    </w:p>
    <w:p w:rsidR="00FF3ADA" w:rsidRDefault="00FF3ADA">
      <w:pPr>
        <w:spacing w:line="360" w:lineRule="auto"/>
      </w:pPr>
    </w:p>
    <w:p w:rsidR="009F67A0" w:rsidRDefault="00FF3ADA">
      <w:pPr>
        <w:spacing w:line="360" w:lineRule="auto"/>
      </w:pPr>
      <w:r>
        <w:t>2.</w:t>
      </w:r>
      <w:r>
        <w:tab/>
        <w:t>Comments from</w:t>
      </w:r>
      <w:r w:rsidR="001C2FEA">
        <w:t xml:space="preserve"> the</w:t>
      </w:r>
      <w:r>
        <w:t xml:space="preserve"> Public</w:t>
      </w:r>
    </w:p>
    <w:p w:rsidR="001C2FEA" w:rsidRDefault="001C2FEA">
      <w:pPr>
        <w:spacing w:line="360" w:lineRule="auto"/>
      </w:pPr>
    </w:p>
    <w:p w:rsidR="005E4C33" w:rsidRPr="00B50B1C" w:rsidRDefault="001C2FEA" w:rsidP="005E4C33">
      <w:pPr>
        <w:rPr>
          <w:b/>
        </w:rPr>
      </w:pPr>
      <w:r>
        <w:t>3.</w:t>
      </w:r>
      <w:r>
        <w:tab/>
      </w:r>
      <w:r w:rsidR="005E4C33" w:rsidRPr="00B50B1C">
        <w:rPr>
          <w:b/>
        </w:rPr>
        <w:t xml:space="preserve">Closed session per 5 ILCS </w:t>
      </w:r>
      <w:r w:rsidR="005E4C33">
        <w:rPr>
          <w:b/>
        </w:rPr>
        <w:t xml:space="preserve">120 </w:t>
      </w:r>
      <w:r w:rsidR="005E4C33" w:rsidRPr="00B50B1C">
        <w:rPr>
          <w:b/>
        </w:rPr>
        <w:t>/ 2 c 2</w:t>
      </w:r>
    </w:p>
    <w:p w:rsidR="005E4C33" w:rsidRPr="00146659" w:rsidRDefault="005E4C33" w:rsidP="005E4C33">
      <w:pPr>
        <w:rPr>
          <w:rFonts w:cs="Arial"/>
          <w:b/>
          <w:sz w:val="22"/>
          <w:szCs w:val="22"/>
        </w:rPr>
      </w:pPr>
    </w:p>
    <w:p w:rsidR="005E4C33" w:rsidRDefault="005E4C33" w:rsidP="005E4C33">
      <w:pPr>
        <w:pStyle w:val="ListParagraph"/>
        <w:numPr>
          <w:ilvl w:val="0"/>
          <w:numId w:val="28"/>
        </w:numPr>
        <w:spacing w:line="360" w:lineRule="auto"/>
      </w:pPr>
      <w:r w:rsidRPr="005E4C33">
        <w:rPr>
          <w:rFonts w:ascii="Arial" w:hAnsi="Arial" w:cs="Arial"/>
        </w:rPr>
        <w:t>Collective negotiation matters between the public body and its employees or representatives, or deliberation concerning salary schedules for one or more classes of employees.</w:t>
      </w:r>
    </w:p>
    <w:p w:rsidR="005E4C33" w:rsidRDefault="005E4C33">
      <w:pPr>
        <w:spacing w:line="360" w:lineRule="auto"/>
      </w:pPr>
      <w:r>
        <w:t>4.</w:t>
      </w:r>
      <w:r>
        <w:tab/>
        <w:t>Action taken after closed session</w:t>
      </w:r>
    </w:p>
    <w:p w:rsidR="005E4C33" w:rsidRDefault="005E4C33">
      <w:pPr>
        <w:spacing w:line="360" w:lineRule="auto"/>
      </w:pPr>
    </w:p>
    <w:p w:rsidR="001C2FEA" w:rsidRDefault="005E4C33">
      <w:pPr>
        <w:spacing w:line="360" w:lineRule="auto"/>
      </w:pPr>
      <w:r>
        <w:t>5</w:t>
      </w:r>
      <w:r w:rsidR="001C2FEA">
        <w:t xml:space="preserve">. </w:t>
      </w:r>
      <w:r w:rsidR="001C2FEA">
        <w:tab/>
        <w:t>Comments from the Public</w:t>
      </w:r>
    </w:p>
    <w:p w:rsidR="00FF3ADA" w:rsidRDefault="00FF3ADA">
      <w:pPr>
        <w:spacing w:line="360" w:lineRule="auto"/>
      </w:pPr>
    </w:p>
    <w:p w:rsidR="009F6817" w:rsidRDefault="005E4C33">
      <w:pPr>
        <w:spacing w:line="360" w:lineRule="auto"/>
      </w:pPr>
      <w:r>
        <w:t>6.</w:t>
      </w:r>
      <w:r w:rsidR="00FF3ADA">
        <w:tab/>
      </w:r>
      <w:r w:rsidR="001C2FEA">
        <w:t>Adjourn special meeting</w:t>
      </w:r>
    </w:p>
    <w:p w:rsidR="001C2FEA" w:rsidRDefault="001C2FEA">
      <w:pPr>
        <w:spacing w:line="360" w:lineRule="auto"/>
      </w:pPr>
    </w:p>
    <w:p w:rsidR="005D1579" w:rsidRDefault="005D1579">
      <w:pPr>
        <w:spacing w:line="360" w:lineRule="auto"/>
      </w:pPr>
    </w:p>
    <w:p w:rsidR="005D1579" w:rsidRPr="005D1579" w:rsidRDefault="005D157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Posted by________________________________ Date and time______________________________________</w:t>
      </w:r>
    </w:p>
    <w:sectPr w:rsidR="005D1579" w:rsidRPr="005D1579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3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05D"/>
    <w:rsid w:val="000804BA"/>
    <w:rsid w:val="000D11E2"/>
    <w:rsid w:val="0010300E"/>
    <w:rsid w:val="00141534"/>
    <w:rsid w:val="00152B4C"/>
    <w:rsid w:val="001C2FEA"/>
    <w:rsid w:val="001E21DB"/>
    <w:rsid w:val="001E426B"/>
    <w:rsid w:val="00233B96"/>
    <w:rsid w:val="0026082F"/>
    <w:rsid w:val="002970C1"/>
    <w:rsid w:val="002F57F7"/>
    <w:rsid w:val="003F6B08"/>
    <w:rsid w:val="004B6EFC"/>
    <w:rsid w:val="00520A28"/>
    <w:rsid w:val="00522067"/>
    <w:rsid w:val="00523312"/>
    <w:rsid w:val="00557500"/>
    <w:rsid w:val="00575768"/>
    <w:rsid w:val="005D1579"/>
    <w:rsid w:val="005E34D6"/>
    <w:rsid w:val="005E4C33"/>
    <w:rsid w:val="00645347"/>
    <w:rsid w:val="006576D8"/>
    <w:rsid w:val="00692FDF"/>
    <w:rsid w:val="006D7BB8"/>
    <w:rsid w:val="006E64BB"/>
    <w:rsid w:val="006E7D25"/>
    <w:rsid w:val="006F7272"/>
    <w:rsid w:val="0074077B"/>
    <w:rsid w:val="007713EC"/>
    <w:rsid w:val="007F6D42"/>
    <w:rsid w:val="00893F7E"/>
    <w:rsid w:val="0091276A"/>
    <w:rsid w:val="009C1478"/>
    <w:rsid w:val="009F67A0"/>
    <w:rsid w:val="009F6817"/>
    <w:rsid w:val="00AC7C27"/>
    <w:rsid w:val="00B57CDA"/>
    <w:rsid w:val="00B66F10"/>
    <w:rsid w:val="00C0303A"/>
    <w:rsid w:val="00C05464"/>
    <w:rsid w:val="00C12738"/>
    <w:rsid w:val="00C14BD7"/>
    <w:rsid w:val="00C1513C"/>
    <w:rsid w:val="00C22C57"/>
    <w:rsid w:val="00C7319F"/>
    <w:rsid w:val="00C76C1B"/>
    <w:rsid w:val="00C96431"/>
    <w:rsid w:val="00CE23DA"/>
    <w:rsid w:val="00D05413"/>
    <w:rsid w:val="00D440E6"/>
    <w:rsid w:val="00D606BB"/>
    <w:rsid w:val="00D87858"/>
    <w:rsid w:val="00E37298"/>
    <w:rsid w:val="00E37903"/>
    <w:rsid w:val="00E76F33"/>
    <w:rsid w:val="00EB25A9"/>
    <w:rsid w:val="00F037F9"/>
    <w:rsid w:val="00F1525F"/>
    <w:rsid w:val="00F358A9"/>
    <w:rsid w:val="00F42328"/>
    <w:rsid w:val="00FB2710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5BF4D-D6B8-478B-9EAC-9C0CA18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C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2</cp:revision>
  <cp:lastPrinted>2022-04-15T12:26:00Z</cp:lastPrinted>
  <dcterms:created xsi:type="dcterms:W3CDTF">2023-06-27T12:49:00Z</dcterms:created>
  <dcterms:modified xsi:type="dcterms:W3CDTF">2023-06-27T12:49:00Z</dcterms:modified>
</cp:coreProperties>
</file>